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C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Name</w:t>
      </w:r>
      <w:r w:rsidR="0037353D">
        <w:rPr>
          <w:b/>
          <w:sz w:val="24"/>
          <w:szCs w:val="24"/>
        </w:rPr>
        <w:t>: Brad McDannald</w:t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C747A7">
        <w:rPr>
          <w:b/>
          <w:sz w:val="24"/>
          <w:szCs w:val="24"/>
        </w:rPr>
        <w:tab/>
      </w:r>
      <w:r w:rsidR="0041417C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 xml:space="preserve">Date:  </w:t>
      </w:r>
      <w:r w:rsidR="00A8610B">
        <w:rPr>
          <w:b/>
          <w:sz w:val="24"/>
          <w:szCs w:val="24"/>
        </w:rPr>
        <w:t>11/04</w:t>
      </w:r>
      <w:r w:rsidR="001315D2">
        <w:rPr>
          <w:b/>
          <w:sz w:val="24"/>
          <w:szCs w:val="24"/>
        </w:rPr>
        <w:t>/10</w:t>
      </w:r>
    </w:p>
    <w:p w:rsidR="00921FFB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 xml:space="preserve">Lesson Title: </w:t>
      </w:r>
      <w:r w:rsidR="007B04E8">
        <w:rPr>
          <w:b/>
          <w:sz w:val="24"/>
          <w:szCs w:val="24"/>
        </w:rPr>
        <w:t>Introduction to Solar System</w:t>
      </w:r>
      <w:r w:rsidR="003F59E6">
        <w:rPr>
          <w:b/>
          <w:sz w:val="24"/>
          <w:szCs w:val="24"/>
        </w:rPr>
        <w:tab/>
      </w:r>
      <w:r w:rsidR="003F59E6">
        <w:rPr>
          <w:b/>
          <w:sz w:val="24"/>
          <w:szCs w:val="24"/>
        </w:rPr>
        <w:tab/>
      </w:r>
      <w:r w:rsidR="003F59E6">
        <w:rPr>
          <w:b/>
          <w:sz w:val="24"/>
          <w:szCs w:val="24"/>
        </w:rPr>
        <w:tab/>
      </w:r>
      <w:r w:rsidR="0041417C">
        <w:rPr>
          <w:b/>
          <w:sz w:val="24"/>
          <w:szCs w:val="24"/>
        </w:rPr>
        <w:tab/>
      </w:r>
      <w:r w:rsidRPr="00921FFB">
        <w:rPr>
          <w:b/>
          <w:sz w:val="24"/>
          <w:szCs w:val="24"/>
        </w:rPr>
        <w:t>Grade</w:t>
      </w:r>
      <w:proofErr w:type="gramStart"/>
      <w:r w:rsidRPr="00921FFB">
        <w:rPr>
          <w:b/>
          <w:sz w:val="24"/>
          <w:szCs w:val="24"/>
        </w:rPr>
        <w:t>:</w:t>
      </w:r>
      <w:r w:rsidR="007B04E8">
        <w:rPr>
          <w:b/>
          <w:sz w:val="24"/>
          <w:szCs w:val="24"/>
        </w:rPr>
        <w:t>5th</w:t>
      </w:r>
      <w:proofErr w:type="gramEnd"/>
      <w:r w:rsidRPr="00921FFB">
        <w:rPr>
          <w:b/>
          <w:sz w:val="24"/>
          <w:szCs w:val="24"/>
        </w:rPr>
        <w:t xml:space="preserve"> Grade</w:t>
      </w:r>
    </w:p>
    <w:p w:rsid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State/System Standards:</w:t>
      </w:r>
    </w:p>
    <w:p w:rsidR="00740168" w:rsidRDefault="00FF75A2" w:rsidP="007B04E8">
      <w:pPr>
        <w:rPr>
          <w:b/>
        </w:rPr>
      </w:pPr>
      <w:proofErr w:type="gramStart"/>
      <w:r>
        <w:rPr>
          <w:b/>
        </w:rPr>
        <w:t>GLE 0</w:t>
      </w:r>
      <w:r w:rsidR="007B04E8">
        <w:rPr>
          <w:b/>
        </w:rPr>
        <w:t>507.6.1 Compare planets based on their known characteristics.</w:t>
      </w:r>
      <w:proofErr w:type="gramEnd"/>
      <w:r w:rsidR="007B04E8">
        <w:rPr>
          <w:b/>
        </w:rPr>
        <w:t xml:space="preserve">  </w:t>
      </w:r>
    </w:p>
    <w:p w:rsidR="007B04E8" w:rsidRDefault="007B04E8" w:rsidP="007B04E8">
      <w:r>
        <w:rPr>
          <w:b/>
        </w:rPr>
        <w:t xml:space="preserve">GLE 0507.6.2 Recognize that charts can be used to locate and identify star patterns. </w:t>
      </w:r>
    </w:p>
    <w:p w:rsidR="00A8610B" w:rsidRDefault="007B04E8">
      <w:r>
        <w:t xml:space="preserve">Reading Standards: </w:t>
      </w:r>
      <w:r w:rsidR="00A8610B">
        <w:t>Standard 3: Curriculum-</w:t>
      </w:r>
      <w:r w:rsidR="00A8610B" w:rsidRPr="00A8610B">
        <w:t xml:space="preserve"> </w:t>
      </w:r>
      <w:r w:rsidR="00A8610B">
        <w:t>Daily exposure to a variety of print and visual media.</w:t>
      </w:r>
    </w:p>
    <w:p w:rsidR="007B04E8" w:rsidRPr="007B04E8" w:rsidRDefault="00A8610B">
      <w:r>
        <w:t xml:space="preserve"> </w:t>
      </w:r>
      <w:r w:rsidR="00740168">
        <w:t xml:space="preserve">Tool:  </w:t>
      </w:r>
      <w:r w:rsidR="007B04E8">
        <w:t>The Distance from the Sun… in inches.</w:t>
      </w:r>
    </w:p>
    <w:p w:rsidR="00921FFB" w:rsidRPr="00921FFB" w:rsidRDefault="00921FFB">
      <w:r w:rsidRPr="00921FFB">
        <w:rPr>
          <w:b/>
          <w:sz w:val="24"/>
          <w:szCs w:val="24"/>
        </w:rPr>
        <w:t>Goal:</w:t>
      </w:r>
      <w:r w:rsidR="0092453B">
        <w:rPr>
          <w:b/>
          <w:sz w:val="24"/>
          <w:szCs w:val="24"/>
        </w:rPr>
        <w:t xml:space="preserve"> </w:t>
      </w:r>
      <w:r w:rsidR="0092453B">
        <w:rPr>
          <w:b/>
        </w:rPr>
        <w:t>S</w:t>
      </w:r>
      <w:r w:rsidR="0092453B" w:rsidRPr="00BE6F38">
        <w:rPr>
          <w:b/>
        </w:rPr>
        <w:t>tudent</w:t>
      </w:r>
      <w:r w:rsidR="0092453B">
        <w:rPr>
          <w:b/>
        </w:rPr>
        <w:t>s</w:t>
      </w:r>
      <w:r w:rsidR="0092453B" w:rsidRPr="00BE6F38">
        <w:rPr>
          <w:b/>
        </w:rPr>
        <w:t xml:space="preserve"> will identify, compare, and </w:t>
      </w:r>
      <w:r w:rsidR="0092453B">
        <w:rPr>
          <w:b/>
        </w:rPr>
        <w:t>apply</w:t>
      </w:r>
      <w:r w:rsidR="0092453B" w:rsidRPr="00BE6F38">
        <w:rPr>
          <w:b/>
        </w:rPr>
        <w:t xml:space="preserve"> </w:t>
      </w:r>
      <w:r w:rsidR="0092453B">
        <w:rPr>
          <w:b/>
        </w:rPr>
        <w:t xml:space="preserve">the </w:t>
      </w:r>
      <w:r w:rsidR="0092453B" w:rsidRPr="00BE6F38">
        <w:rPr>
          <w:b/>
        </w:rPr>
        <w:t>characteristics of objects in our Solar Syste</w:t>
      </w:r>
      <w:r w:rsidR="0092453B">
        <w:rPr>
          <w:b/>
        </w:rPr>
        <w:t>m</w:t>
      </w:r>
      <w:r w:rsidR="0092453B">
        <w:t xml:space="preserve">  </w:t>
      </w: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Objectives:</w:t>
      </w:r>
    </w:p>
    <w:p w:rsidR="001219B7" w:rsidRDefault="00C46E45" w:rsidP="001219B7">
      <w:pPr>
        <w:pStyle w:val="ListParagraph"/>
        <w:numPr>
          <w:ilvl w:val="0"/>
          <w:numId w:val="7"/>
        </w:numPr>
      </w:pPr>
      <w:r>
        <w:t xml:space="preserve">To </w:t>
      </w:r>
      <w:r w:rsidR="007B04E8">
        <w:t>identify characteristics and features of our Solar System.</w:t>
      </w: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Set:</w:t>
      </w:r>
    </w:p>
    <w:p w:rsidR="00921FFB" w:rsidRPr="0071019A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Attention g</w:t>
      </w:r>
      <w:r w:rsidR="00921FFB">
        <w:rPr>
          <w:b/>
        </w:rPr>
        <w:t>rabber</w:t>
      </w:r>
      <w:r>
        <w:rPr>
          <w:b/>
        </w:rPr>
        <w:t xml:space="preserve">/engage all students: </w:t>
      </w:r>
      <w:r w:rsidR="001F7A7F">
        <w:t xml:space="preserve">Ask </w:t>
      </w:r>
      <w:r w:rsidR="007B04E8">
        <w:t>students to think about the Solar System and try to imagine how far away the moon, Mars and Jupiter is</w:t>
      </w:r>
      <w:r w:rsidR="001F7A7F">
        <w:t xml:space="preserve">. </w:t>
      </w:r>
      <w:r w:rsidR="00804624">
        <w:t xml:space="preserve"> </w:t>
      </w:r>
    </w:p>
    <w:p w:rsidR="0071019A" w:rsidRDefault="0071019A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Relate to previous learning</w:t>
      </w:r>
      <w:r w:rsidR="008C4714">
        <w:rPr>
          <w:b/>
        </w:rPr>
        <w:t xml:space="preserve">: </w:t>
      </w:r>
      <w:r w:rsidR="007B04E8">
        <w:t>You have learned about the Earth and interesting things about Earth, but what else is out there?</w:t>
      </w:r>
    </w:p>
    <w:p w:rsid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Relate to real-life: </w:t>
      </w:r>
      <w:r w:rsidR="007B04E8">
        <w:t>As technology becomes more advance, scientists are always pursuing answers to the unknown.  Our Solar System is vast and filled with mystery, i</w:t>
      </w:r>
      <w:r w:rsidR="00763F92">
        <w:t xml:space="preserve">t is important to explore the </w:t>
      </w:r>
      <w:r w:rsidR="005D7B54">
        <w:t xml:space="preserve">unknown so that we get a small taste of what it’s like to be a scientist. </w:t>
      </w:r>
      <w:r w:rsidR="001F7A7F">
        <w:t xml:space="preserve"> </w:t>
      </w:r>
      <w:r w:rsidR="00804624">
        <w:t xml:space="preserve"> </w:t>
      </w:r>
      <w:r w:rsidR="00C46E45">
        <w:t xml:space="preserve"> </w:t>
      </w:r>
      <w:r w:rsidR="002046EE">
        <w:t xml:space="preserve"> </w:t>
      </w:r>
    </w:p>
    <w:p w:rsidR="008C4714" w:rsidRP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State the objective</w:t>
      </w:r>
      <w:r w:rsidR="00673491">
        <w:rPr>
          <w:b/>
        </w:rPr>
        <w:t xml:space="preserve">: </w:t>
      </w:r>
      <w:r w:rsidR="007B04E8">
        <w:t xml:space="preserve">Today we will begin to look at identifying characteristics of our Solar System. </w:t>
      </w:r>
    </w:p>
    <w:p w:rsidR="008C4714" w:rsidRDefault="008C4714" w:rsidP="008C4714">
      <w:pPr>
        <w:rPr>
          <w:b/>
          <w:sz w:val="24"/>
          <w:szCs w:val="24"/>
        </w:rPr>
      </w:pPr>
      <w:r w:rsidRPr="008C4714">
        <w:rPr>
          <w:b/>
          <w:sz w:val="24"/>
          <w:szCs w:val="24"/>
        </w:rPr>
        <w:t>Instructional Procedures:</w:t>
      </w:r>
    </w:p>
    <w:p w:rsidR="00893DFB" w:rsidRDefault="001F7A7F" w:rsidP="001219B7">
      <w:pPr>
        <w:pStyle w:val="ListParagraph"/>
        <w:numPr>
          <w:ilvl w:val="0"/>
          <w:numId w:val="8"/>
        </w:numPr>
      </w:pPr>
      <w:r>
        <w:t xml:space="preserve">Write the EQ on the board and ask students to </w:t>
      </w:r>
      <w:r w:rsidR="00DA7C5F">
        <w:t>clear their desk for a Pre-Test.</w:t>
      </w:r>
    </w:p>
    <w:p w:rsidR="001219B7" w:rsidRDefault="00DA7C5F" w:rsidP="001219B7">
      <w:pPr>
        <w:pStyle w:val="ListParagraph"/>
        <w:numPr>
          <w:ilvl w:val="0"/>
          <w:numId w:val="8"/>
        </w:numPr>
      </w:pPr>
      <w:r>
        <w:t xml:space="preserve">Ask the boys to get journals and the girls to get scissors/glue for a graphic organizer. </w:t>
      </w:r>
    </w:p>
    <w:p w:rsidR="00DA7C5F" w:rsidRDefault="00DA7C5F" w:rsidP="001219B7">
      <w:pPr>
        <w:pStyle w:val="ListParagraph"/>
        <w:numPr>
          <w:ilvl w:val="0"/>
          <w:numId w:val="8"/>
        </w:numPr>
      </w:pPr>
      <w:r>
        <w:t xml:space="preserve">Create the graphic organizer and label two sides. “What I Knew Before…” and “What I Know Now.”  Then have students write down two facts on the “What I Knew Before…” flap. </w:t>
      </w:r>
    </w:p>
    <w:p w:rsidR="00DA7C5F" w:rsidRDefault="00DA7C5F" w:rsidP="001219B7">
      <w:pPr>
        <w:pStyle w:val="ListParagraph"/>
        <w:numPr>
          <w:ilvl w:val="0"/>
          <w:numId w:val="8"/>
        </w:numPr>
      </w:pPr>
      <w:r>
        <w:t xml:space="preserve">Have students partner up and discuss interesting facts about the solar system they know. Students should write down facts they learned from their partners on the “What I Know Now” and facts that already knew from their partner on the “What I Knew Before…” flap.  Then have the student’s switch every five minutes for 15 minutes until they have met with three other people and written at least 8 facts about our solar system.  </w:t>
      </w:r>
    </w:p>
    <w:p w:rsidR="001219B7" w:rsidRDefault="00DA7C5F" w:rsidP="001219B7">
      <w:pPr>
        <w:pStyle w:val="ListParagraph"/>
        <w:numPr>
          <w:ilvl w:val="0"/>
          <w:numId w:val="8"/>
        </w:numPr>
      </w:pPr>
      <w:r>
        <w:t xml:space="preserve">Ask students to return to their desk and glue graphic organizer in to their journals.  </w:t>
      </w:r>
    </w:p>
    <w:p w:rsidR="00DA7C5F" w:rsidRDefault="00DA7C5F" w:rsidP="001219B7">
      <w:pPr>
        <w:pStyle w:val="ListParagraph"/>
        <w:numPr>
          <w:ilvl w:val="0"/>
          <w:numId w:val="8"/>
        </w:numPr>
      </w:pPr>
      <w:r>
        <w:lastRenderedPageBreak/>
        <w:t xml:space="preserve">Ask students to clear desk and watch </w:t>
      </w:r>
      <w:proofErr w:type="spellStart"/>
      <w:r>
        <w:t>Brainpop</w:t>
      </w:r>
      <w:proofErr w:type="spellEnd"/>
      <w:r>
        <w:t xml:space="preserve"> video “Solar System” </w:t>
      </w:r>
    </w:p>
    <w:p w:rsidR="00DA7C5F" w:rsidRDefault="00DA7C5F" w:rsidP="001219B7">
      <w:pPr>
        <w:pStyle w:val="ListParagraph"/>
        <w:numPr>
          <w:ilvl w:val="0"/>
          <w:numId w:val="8"/>
        </w:numPr>
      </w:pPr>
      <w:r>
        <w:t>Then ask students to add at least 2 facts to the “What I know now” side of graphic organizer</w:t>
      </w:r>
      <w:r w:rsidR="00A04224">
        <w:t xml:space="preserve"> from </w:t>
      </w:r>
      <w:proofErr w:type="spellStart"/>
      <w:r w:rsidR="00A04224">
        <w:t>Brainpop</w:t>
      </w:r>
      <w:proofErr w:type="spellEnd"/>
      <w:r>
        <w:t xml:space="preserve">. </w:t>
      </w:r>
      <w:r w:rsidR="00A04224">
        <w:t xml:space="preserve">Ask students to share. </w:t>
      </w:r>
    </w:p>
    <w:p w:rsidR="001219B7" w:rsidRDefault="00DA7C5F" w:rsidP="001219B7">
      <w:pPr>
        <w:pStyle w:val="ListParagraph"/>
        <w:numPr>
          <w:ilvl w:val="0"/>
          <w:numId w:val="8"/>
        </w:numPr>
      </w:pPr>
      <w:r>
        <w:t xml:space="preserve">Then ask students to put away their journals and create “the distance from the sun in inches” diagram. </w:t>
      </w:r>
    </w:p>
    <w:p w:rsidR="009C42AA" w:rsidRDefault="00DA7C5F" w:rsidP="001219B7">
      <w:pPr>
        <w:pStyle w:val="ListParagraph"/>
        <w:numPr>
          <w:ilvl w:val="0"/>
          <w:numId w:val="8"/>
        </w:numPr>
      </w:pPr>
      <w:r>
        <w:t xml:space="preserve">Ask students to put up journals and clear their desks to switch classes.  Read AR until class switch. </w:t>
      </w:r>
    </w:p>
    <w:p w:rsidR="0090731C" w:rsidRDefault="00893DFB" w:rsidP="00893DFB">
      <w:pPr>
        <w:rPr>
          <w:b/>
        </w:rPr>
      </w:pPr>
      <w:r w:rsidRPr="00893DFB">
        <w:rPr>
          <w:b/>
          <w:sz w:val="24"/>
          <w:szCs w:val="24"/>
        </w:rPr>
        <w:t>Questions for Higher-Order Thinking:</w:t>
      </w:r>
      <w:r w:rsidR="0090731C" w:rsidRPr="00893DFB">
        <w:rPr>
          <w:b/>
        </w:rPr>
        <w:t xml:space="preserve"> </w:t>
      </w:r>
    </w:p>
    <w:p w:rsidR="00B1387D" w:rsidRDefault="00A04224" w:rsidP="005E21C3">
      <w:pPr>
        <w:pStyle w:val="ListParagraph"/>
      </w:pPr>
      <w:r>
        <w:t>How does seeing the distance from the sun in scale of inches help show how far we are form the sun</w:t>
      </w:r>
      <w:r w:rsidR="009C42AA">
        <w:t>?</w:t>
      </w:r>
    </w:p>
    <w:p w:rsidR="00740168" w:rsidRDefault="00740168" w:rsidP="005E21C3">
      <w:pPr>
        <w:pStyle w:val="ListParagraph"/>
      </w:pPr>
    </w:p>
    <w:p w:rsidR="00740168" w:rsidRDefault="009C42AA" w:rsidP="005E21C3">
      <w:pPr>
        <w:pStyle w:val="ListParagraph"/>
      </w:pPr>
      <w:r>
        <w:t>Wh</w:t>
      </w:r>
      <w:r w:rsidR="00A04224">
        <w:t>at characteristics of our Solar System match what we know about things on Earth</w:t>
      </w:r>
      <w:r w:rsidR="00740168">
        <w:t>?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Closure: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Verbalization of learning by the students:</w:t>
      </w:r>
      <w:r w:rsidR="00465150">
        <w:t xml:space="preserve"> Ask the students </w:t>
      </w:r>
      <w:r w:rsidR="00A04224">
        <w:t>to tell one fact about the Solar System they already knew.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Demonstration of skill by the students:</w:t>
      </w:r>
      <w:r w:rsidRPr="00B1387D">
        <w:t xml:space="preserve"> </w:t>
      </w:r>
      <w:r w:rsidR="00A04224">
        <w:t xml:space="preserve">Ask students to describe one fact they learned. 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Communicate future learning if necessary:</w:t>
      </w:r>
      <w:r w:rsidRPr="00B1387D">
        <w:t xml:space="preserve"> </w:t>
      </w:r>
      <w:r w:rsidR="00A04224">
        <w:t xml:space="preserve">Tomorrow we will introduce the stars and star charts.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Adaptations to Meet Individual Needs:</w:t>
      </w:r>
    </w:p>
    <w:p w:rsidR="00465150" w:rsidRPr="005E21C3" w:rsidRDefault="00A04224" w:rsidP="00893DFB">
      <w:r>
        <w:t xml:space="preserve">Help fold the graphic organizer and cut them out with students who have trouble with this skill.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Evaluation/Assessment:</w:t>
      </w:r>
    </w:p>
    <w:p w:rsidR="00B1387D" w:rsidRPr="00B1387D" w:rsidRDefault="00A04224" w:rsidP="00893DFB">
      <w:r>
        <w:t xml:space="preserve">Graphic Organizer and class response to what they learned. 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Materials/Media:</w:t>
      </w:r>
    </w:p>
    <w:p w:rsidR="00191DD0" w:rsidRDefault="00465150" w:rsidP="00191DD0">
      <w:pPr>
        <w:pStyle w:val="ListParagraph"/>
        <w:numPr>
          <w:ilvl w:val="0"/>
          <w:numId w:val="4"/>
        </w:numPr>
      </w:pPr>
      <w:r>
        <w:t xml:space="preserve">Teacher Edition of </w:t>
      </w:r>
      <w:r w:rsidR="00A04224">
        <w:t>Science Book</w:t>
      </w:r>
      <w:r w:rsidR="001219B7">
        <w:t>.</w:t>
      </w:r>
    </w:p>
    <w:p w:rsidR="00465150" w:rsidRDefault="00A04224" w:rsidP="00191DD0">
      <w:pPr>
        <w:pStyle w:val="ListParagraph"/>
        <w:numPr>
          <w:ilvl w:val="0"/>
          <w:numId w:val="4"/>
        </w:numPr>
      </w:pPr>
      <w:r>
        <w:t>Color copy p</w:t>
      </w:r>
      <w:r w:rsidR="00465150">
        <w:t>aper</w:t>
      </w:r>
      <w:r>
        <w:t xml:space="preserve"> (90)</w:t>
      </w:r>
      <w:r w:rsidR="002046EE">
        <w:t>.</w:t>
      </w:r>
    </w:p>
    <w:p w:rsidR="00ED7F16" w:rsidRDefault="00A04224" w:rsidP="00191DD0">
      <w:pPr>
        <w:pStyle w:val="ListParagraph"/>
        <w:numPr>
          <w:ilvl w:val="0"/>
          <w:numId w:val="4"/>
        </w:numPr>
      </w:pPr>
      <w:r>
        <w:t>Planets and sun for inch scale activity &amp; (cheat sheet)</w:t>
      </w:r>
      <w:r w:rsidR="00ED7F16">
        <w:t xml:space="preserve">. </w:t>
      </w:r>
    </w:p>
    <w:p w:rsidR="009C42AA" w:rsidRDefault="00A04224" w:rsidP="00191DD0">
      <w:pPr>
        <w:pStyle w:val="ListParagraph"/>
        <w:numPr>
          <w:ilvl w:val="0"/>
          <w:numId w:val="4"/>
        </w:numPr>
      </w:pPr>
      <w:r>
        <w:t>Student Journals</w:t>
      </w:r>
      <w:r w:rsidR="009C42AA">
        <w:t xml:space="preserve">. </w:t>
      </w:r>
    </w:p>
    <w:p w:rsidR="00A04224" w:rsidRDefault="00A04224" w:rsidP="00191DD0">
      <w:pPr>
        <w:pStyle w:val="ListParagraph"/>
        <w:numPr>
          <w:ilvl w:val="0"/>
          <w:numId w:val="4"/>
        </w:numPr>
      </w:pPr>
      <w:r>
        <w:t xml:space="preserve">Computer with </w:t>
      </w:r>
      <w:proofErr w:type="spellStart"/>
      <w:r>
        <w:t>Brainpop</w:t>
      </w:r>
      <w:proofErr w:type="spellEnd"/>
      <w:r>
        <w:t xml:space="preserve"> access.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Reflection for Future Modification:</w:t>
      </w:r>
    </w:p>
    <w:p w:rsidR="00584ADF" w:rsidRPr="00584ADF" w:rsidRDefault="00584ADF" w:rsidP="00893DFB"/>
    <w:sectPr w:rsidR="00584ADF" w:rsidRPr="00584ADF" w:rsidSect="005F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910"/>
    <w:multiLevelType w:val="hybridMultilevel"/>
    <w:tmpl w:val="F80A4A4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9E41EAE"/>
    <w:multiLevelType w:val="hybridMultilevel"/>
    <w:tmpl w:val="4A1A39F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16B41B17"/>
    <w:multiLevelType w:val="hybridMultilevel"/>
    <w:tmpl w:val="E35E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4CD"/>
    <w:multiLevelType w:val="hybridMultilevel"/>
    <w:tmpl w:val="43E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EBF"/>
    <w:multiLevelType w:val="hybridMultilevel"/>
    <w:tmpl w:val="C7023CE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5FC84F9C"/>
    <w:multiLevelType w:val="hybridMultilevel"/>
    <w:tmpl w:val="D974C38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60475FB4"/>
    <w:multiLevelType w:val="hybridMultilevel"/>
    <w:tmpl w:val="87741208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82036C5"/>
    <w:multiLevelType w:val="hybridMultilevel"/>
    <w:tmpl w:val="BB1C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908A1"/>
    <w:multiLevelType w:val="hybridMultilevel"/>
    <w:tmpl w:val="6E4E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characterSpacingControl w:val="doNotCompress"/>
  <w:compat/>
  <w:rsids>
    <w:rsidRoot w:val="00921FFB"/>
    <w:rsid w:val="000078EB"/>
    <w:rsid w:val="00092E4B"/>
    <w:rsid w:val="000E4EB3"/>
    <w:rsid w:val="001219B7"/>
    <w:rsid w:val="001315D2"/>
    <w:rsid w:val="001444B9"/>
    <w:rsid w:val="00185A1B"/>
    <w:rsid w:val="00191DD0"/>
    <w:rsid w:val="001926EA"/>
    <w:rsid w:val="001E7004"/>
    <w:rsid w:val="001F7A7F"/>
    <w:rsid w:val="002046EE"/>
    <w:rsid w:val="00310D45"/>
    <w:rsid w:val="0037353D"/>
    <w:rsid w:val="003F59E6"/>
    <w:rsid w:val="004027DA"/>
    <w:rsid w:val="0041417C"/>
    <w:rsid w:val="00445299"/>
    <w:rsid w:val="00456003"/>
    <w:rsid w:val="00465150"/>
    <w:rsid w:val="00533678"/>
    <w:rsid w:val="0057215C"/>
    <w:rsid w:val="00584ADF"/>
    <w:rsid w:val="005D30B6"/>
    <w:rsid w:val="005D7B54"/>
    <w:rsid w:val="005E21C3"/>
    <w:rsid w:val="005F6E0C"/>
    <w:rsid w:val="00602F9B"/>
    <w:rsid w:val="00614254"/>
    <w:rsid w:val="0067055E"/>
    <w:rsid w:val="00673491"/>
    <w:rsid w:val="0071019A"/>
    <w:rsid w:val="00721D81"/>
    <w:rsid w:val="00740168"/>
    <w:rsid w:val="00763F92"/>
    <w:rsid w:val="0077034A"/>
    <w:rsid w:val="007B04E8"/>
    <w:rsid w:val="007B6280"/>
    <w:rsid w:val="00804624"/>
    <w:rsid w:val="00826CF8"/>
    <w:rsid w:val="0085160D"/>
    <w:rsid w:val="00893DFB"/>
    <w:rsid w:val="008C4714"/>
    <w:rsid w:val="0090731C"/>
    <w:rsid w:val="00921FFB"/>
    <w:rsid w:val="009240D0"/>
    <w:rsid w:val="0092453B"/>
    <w:rsid w:val="009B53A0"/>
    <w:rsid w:val="009C42AA"/>
    <w:rsid w:val="00A04224"/>
    <w:rsid w:val="00A1282E"/>
    <w:rsid w:val="00A8610B"/>
    <w:rsid w:val="00B1387D"/>
    <w:rsid w:val="00B43E6F"/>
    <w:rsid w:val="00B4411B"/>
    <w:rsid w:val="00B86785"/>
    <w:rsid w:val="00C04A9A"/>
    <w:rsid w:val="00C3486F"/>
    <w:rsid w:val="00C46E45"/>
    <w:rsid w:val="00C70756"/>
    <w:rsid w:val="00C747A7"/>
    <w:rsid w:val="00CC200C"/>
    <w:rsid w:val="00D534E7"/>
    <w:rsid w:val="00DA7C5F"/>
    <w:rsid w:val="00DF05EE"/>
    <w:rsid w:val="00E63227"/>
    <w:rsid w:val="00ED7F16"/>
    <w:rsid w:val="00F01556"/>
    <w:rsid w:val="00FC4679"/>
    <w:rsid w:val="00FE2E29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FB"/>
    <w:pPr>
      <w:ind w:left="720"/>
      <w:contextualSpacing/>
    </w:pPr>
  </w:style>
  <w:style w:type="paragraph" w:customStyle="1" w:styleId="Default">
    <w:name w:val="Default"/>
    <w:rsid w:val="00584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McDannald</dc:creator>
  <cp:lastModifiedBy>McDannald</cp:lastModifiedBy>
  <cp:revision>6</cp:revision>
  <cp:lastPrinted>2010-09-29T23:14:00Z</cp:lastPrinted>
  <dcterms:created xsi:type="dcterms:W3CDTF">2010-10-31T21:32:00Z</dcterms:created>
  <dcterms:modified xsi:type="dcterms:W3CDTF">2010-11-04T00:55:00Z</dcterms:modified>
</cp:coreProperties>
</file>